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AD" w:rsidRPr="009A16A9" w:rsidRDefault="000F702F" w:rsidP="001E0BAD">
      <w:pPr>
        <w:spacing w:after="0" w:line="360" w:lineRule="auto"/>
      </w:pPr>
      <w:r>
        <w:rPr>
          <w:noProof/>
          <w:lang w:eastAsia="pt-PT"/>
        </w:rPr>
        <w:drawing>
          <wp:inline distT="0" distB="0" distL="0" distR="0">
            <wp:extent cx="5400040" cy="12700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7 - Logotipo AEC com Escola Básica e Secundária do Cadaval A4 final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AD" w:rsidRDefault="001E0BAD" w:rsidP="001E0BAD">
      <w:pPr>
        <w:spacing w:after="0" w:line="360" w:lineRule="auto"/>
        <w:jc w:val="both"/>
        <w:rPr>
          <w:b/>
          <w:u w:val="single"/>
        </w:rPr>
      </w:pPr>
    </w:p>
    <w:p w:rsidR="0003350C" w:rsidRDefault="0003350C" w:rsidP="001E0BAD">
      <w:pPr>
        <w:spacing w:after="0" w:line="360" w:lineRule="auto"/>
        <w:jc w:val="both"/>
        <w:rPr>
          <w:b/>
          <w:u w:val="single"/>
        </w:rPr>
      </w:pPr>
    </w:p>
    <w:p w:rsidR="001E0BAD" w:rsidRPr="009A16A9" w:rsidRDefault="001E0BAD" w:rsidP="001E0BAD">
      <w:pPr>
        <w:spacing w:after="0" w:line="360" w:lineRule="auto"/>
        <w:jc w:val="both"/>
      </w:pPr>
      <w:r w:rsidRPr="009A16A9">
        <w:rPr>
          <w:b/>
          <w:u w:val="single"/>
        </w:rPr>
        <w:t>ASSUNTO:</w:t>
      </w:r>
      <w:r w:rsidRPr="009A16A9">
        <w:t xml:space="preserve"> Resposta ao Pedido de Informação relativ</w:t>
      </w:r>
      <w:r w:rsidR="00D02A5D">
        <w:t>a</w:t>
      </w:r>
      <w:r>
        <w:t xml:space="preserve"> </w:t>
      </w:r>
      <w:r w:rsidR="00D02A5D">
        <w:t>à menor</w:t>
      </w:r>
      <w:r w:rsidR="00BC5382">
        <w:t xml:space="preserve"> </w:t>
      </w:r>
      <w:r w:rsidR="000F702F">
        <w:rPr>
          <w:b/>
        </w:rPr>
        <w:t>xxxxxxxxxxxxx</w:t>
      </w:r>
      <w:bookmarkStart w:id="0" w:name="_GoBack"/>
      <w:bookmarkEnd w:id="0"/>
    </w:p>
    <w:p w:rsidR="001E0BAD" w:rsidRDefault="001E0BAD" w:rsidP="001E0BAD">
      <w:pPr>
        <w:spacing w:after="0" w:line="360" w:lineRule="auto"/>
        <w:jc w:val="both"/>
        <w:rPr>
          <w:bCs/>
        </w:rPr>
      </w:pPr>
    </w:p>
    <w:p w:rsidR="00D02A5D" w:rsidRDefault="00D02A5D" w:rsidP="001E0BAD">
      <w:pPr>
        <w:spacing w:after="0" w:line="360" w:lineRule="auto"/>
        <w:jc w:val="both"/>
        <w:rPr>
          <w:bCs/>
        </w:rPr>
      </w:pPr>
    </w:p>
    <w:p w:rsidR="00D02A5D" w:rsidRPr="004A0548" w:rsidRDefault="00D02A5D" w:rsidP="004A054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4A0548">
        <w:rPr>
          <w:rFonts w:cs="Arial"/>
          <w:b/>
          <w:bCs/>
          <w:color w:val="000000"/>
          <w:szCs w:val="23"/>
        </w:rPr>
        <w:t>Assiduidade e pontualidade</w:t>
      </w:r>
    </w:p>
    <w:p w:rsidR="004A0548" w:rsidRDefault="004A0548" w:rsidP="001E0BAD">
      <w:pPr>
        <w:spacing w:after="0" w:line="360" w:lineRule="auto"/>
        <w:jc w:val="both"/>
        <w:rPr>
          <w:bCs/>
        </w:rPr>
      </w:pPr>
      <w:r>
        <w:rPr>
          <w:bCs/>
        </w:rPr>
        <w:tab/>
      </w:r>
    </w:p>
    <w:p w:rsidR="009E5F7A" w:rsidRDefault="004A0548" w:rsidP="004A0548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após ter sido sinalizada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apresenta</w:t>
      </w:r>
      <w:r w:rsidR="009E5F7A">
        <w:rPr>
          <w:bCs/>
        </w:rPr>
        <w:t xml:space="preserve"> uma maior assiduidade e pontualidade às aulas. No entanto já faltou a algumas disciplinas sem ter sido dada justificação para o facto.</w:t>
      </w:r>
    </w:p>
    <w:p w:rsidR="009E5F7A" w:rsidRDefault="009E5F7A" w:rsidP="004A0548">
      <w:pPr>
        <w:spacing w:after="0" w:line="360" w:lineRule="auto"/>
        <w:ind w:firstLine="708"/>
        <w:jc w:val="both"/>
        <w:rPr>
          <w:bCs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Apresentação Pessoal</w:t>
      </w:r>
    </w:p>
    <w:p w:rsidR="00D10ACA" w:rsidRDefault="00D10ACA" w:rsidP="00D10ACA">
      <w:pPr>
        <w:spacing w:after="0" w:line="360" w:lineRule="auto"/>
        <w:ind w:firstLine="708"/>
        <w:jc w:val="both"/>
        <w:rPr>
          <w:bCs/>
        </w:rPr>
      </w:pPr>
    </w:p>
    <w:p w:rsidR="00D10ACA" w:rsidRDefault="00D10ACA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apresenta-se cuidada ao nível da higiene pessoal e vestuário.</w:t>
      </w:r>
    </w:p>
    <w:p w:rsidR="009E5F7A" w:rsidRDefault="009E5F7A" w:rsidP="009E5F7A">
      <w:pPr>
        <w:spacing w:after="0" w:line="360" w:lineRule="auto"/>
        <w:jc w:val="both"/>
        <w:rPr>
          <w:bCs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Comportamento</w:t>
      </w:r>
    </w:p>
    <w:p w:rsidR="009E5F7A" w:rsidRDefault="009E5F7A" w:rsidP="009E5F7A">
      <w:pPr>
        <w:spacing w:after="0" w:line="360" w:lineRule="auto"/>
        <w:jc w:val="both"/>
        <w:rPr>
          <w:bCs/>
        </w:rPr>
      </w:pPr>
    </w:p>
    <w:p w:rsidR="00D10ACA" w:rsidRDefault="00D10ACA" w:rsidP="006C1C4D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no segundo período foi alvo de uma participação disciplinar na aula de educação física, devido a uma atitude menos correta com</w:t>
      </w:r>
      <w:r w:rsidR="006C1C4D">
        <w:rPr>
          <w:bCs/>
        </w:rPr>
        <w:t xml:space="preserve"> </w:t>
      </w:r>
      <w:r>
        <w:rPr>
          <w:bCs/>
        </w:rPr>
        <w:t>a professora. A encarregada de educação foi convocada e informada da participação.</w:t>
      </w:r>
    </w:p>
    <w:p w:rsidR="00D10ACA" w:rsidRDefault="00D10ACA" w:rsidP="006C1C4D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A aluna nem sempre </w:t>
      </w:r>
      <w:r w:rsidR="006C1C4D">
        <w:rPr>
          <w:bCs/>
        </w:rPr>
        <w:t xml:space="preserve">apresenta os trabalhos de casa feitos, nem sempre </w:t>
      </w:r>
      <w:r>
        <w:rPr>
          <w:bCs/>
        </w:rPr>
        <w:t xml:space="preserve">está concentrada nas aulas e por vezes desconcentra os colegas, não apresenta o material necessário para algumas aulas, </w:t>
      </w:r>
      <w:r w:rsidR="00D06C48">
        <w:rPr>
          <w:bCs/>
        </w:rPr>
        <w:t>a encarregada de educação foi</w:t>
      </w:r>
      <w:r w:rsidR="00D06C48">
        <w:rPr>
          <w:rFonts w:cs="Arial"/>
          <w:bCs/>
          <w:color w:val="000000"/>
          <w:szCs w:val="23"/>
        </w:rPr>
        <w:t xml:space="preserve"> informada deste facto e diz que a aluna tem todo o material necessário, mas que se esquece do material em casa</w:t>
      </w:r>
      <w:r w:rsidR="006C1C4D">
        <w:rPr>
          <w:rFonts w:cs="Arial"/>
          <w:bCs/>
          <w:color w:val="000000"/>
          <w:szCs w:val="23"/>
        </w:rPr>
        <w:t>.</w:t>
      </w:r>
    </w:p>
    <w:p w:rsidR="00D10ACA" w:rsidRDefault="00D10ACA" w:rsidP="009E5F7A">
      <w:pPr>
        <w:spacing w:after="0" w:line="360" w:lineRule="auto"/>
        <w:jc w:val="both"/>
        <w:rPr>
          <w:bCs/>
        </w:rPr>
      </w:pPr>
    </w:p>
    <w:p w:rsidR="00D02A5D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 w:rsidRPr="009E5F7A">
        <w:rPr>
          <w:rFonts w:cs="Arial"/>
          <w:b/>
          <w:bCs/>
          <w:color w:val="000000"/>
          <w:szCs w:val="23"/>
        </w:rPr>
        <w:t>Relação com os docentes, outros agentes educativos</w:t>
      </w:r>
      <w:r w:rsidR="004A0548" w:rsidRPr="009E5F7A">
        <w:rPr>
          <w:rFonts w:cs="Arial"/>
          <w:b/>
          <w:bCs/>
          <w:color w:val="000000"/>
          <w:szCs w:val="23"/>
        </w:rPr>
        <w:t xml:space="preserve"> </w:t>
      </w:r>
      <w:r w:rsidRPr="009E5F7A">
        <w:rPr>
          <w:rFonts w:cs="Arial"/>
          <w:b/>
          <w:bCs/>
          <w:color w:val="000000"/>
          <w:szCs w:val="23"/>
        </w:rPr>
        <w:t>e com os pares</w:t>
      </w:r>
    </w:p>
    <w:p w:rsidR="009B73AC" w:rsidRDefault="009B73AC" w:rsidP="009B73A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  <w:szCs w:val="23"/>
        </w:rPr>
      </w:pPr>
    </w:p>
    <w:p w:rsidR="009B73AC" w:rsidRDefault="009B73AC" w:rsidP="006C1C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bCs/>
          <w:color w:val="000000"/>
          <w:szCs w:val="23"/>
        </w:rPr>
      </w:pPr>
      <w:r>
        <w:rPr>
          <w:rFonts w:cs="Arial"/>
          <w:bCs/>
          <w:color w:val="000000"/>
          <w:szCs w:val="23"/>
        </w:rPr>
        <w:t>A aluna foi alvo de uma participação, por parte de um</w:t>
      </w:r>
      <w:r w:rsidR="006C1C4D">
        <w:rPr>
          <w:rFonts w:cs="Arial"/>
          <w:bCs/>
          <w:color w:val="000000"/>
          <w:szCs w:val="23"/>
        </w:rPr>
        <w:t xml:space="preserve">a </w:t>
      </w:r>
      <w:r>
        <w:rPr>
          <w:rFonts w:cs="Arial"/>
          <w:bCs/>
          <w:color w:val="000000"/>
          <w:szCs w:val="23"/>
        </w:rPr>
        <w:t>professor</w:t>
      </w:r>
      <w:r w:rsidR="006C1C4D">
        <w:rPr>
          <w:rFonts w:cs="Arial"/>
          <w:bCs/>
          <w:color w:val="000000"/>
          <w:szCs w:val="23"/>
        </w:rPr>
        <w:t>a</w:t>
      </w:r>
      <w:r>
        <w:rPr>
          <w:rFonts w:cs="Arial"/>
          <w:bCs/>
          <w:color w:val="000000"/>
          <w:szCs w:val="23"/>
        </w:rPr>
        <w:t>, devido ao seu comportamento inadequado, na aula de educação física. A turma é testemunha do seu comportamento.</w:t>
      </w:r>
    </w:p>
    <w:p w:rsidR="00E83103" w:rsidRDefault="00E83103" w:rsidP="006C1C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bCs/>
        </w:rPr>
      </w:pPr>
      <w:r>
        <w:rPr>
          <w:rFonts w:cs="Arial"/>
          <w:bCs/>
          <w:color w:val="000000"/>
          <w:szCs w:val="23"/>
        </w:rPr>
        <w:lastRenderedPageBreak/>
        <w:t>A aluna apresenta uma fraca auto-estima e faz o esforço mínimo nas tarefas para o qual é solicitada.</w:t>
      </w:r>
      <w:r>
        <w:rPr>
          <w:b/>
          <w:bCs/>
        </w:rPr>
        <w:t xml:space="preserve"> </w:t>
      </w:r>
    </w:p>
    <w:p w:rsidR="006C1C4D" w:rsidRPr="006C1C4D" w:rsidRDefault="006C1C4D" w:rsidP="006C1C4D">
      <w:pPr>
        <w:spacing w:after="0" w:line="360" w:lineRule="auto"/>
        <w:ind w:firstLine="708"/>
        <w:jc w:val="both"/>
        <w:rPr>
          <w:bCs/>
        </w:rPr>
      </w:pPr>
      <w:r w:rsidRPr="006C1C4D">
        <w:rPr>
          <w:bCs/>
        </w:rPr>
        <w:t xml:space="preserve">Em termos globais a aluna apresenta fraca motivação e interesse pelas actividades lectivas. </w:t>
      </w:r>
    </w:p>
    <w:p w:rsidR="006C1C4D" w:rsidRDefault="006C1C4D" w:rsidP="00E83103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:rsidR="00D10ACA" w:rsidRDefault="00D10ACA" w:rsidP="001E0BAD">
      <w:pPr>
        <w:spacing w:after="0" w:line="360" w:lineRule="auto"/>
        <w:jc w:val="both"/>
        <w:rPr>
          <w:bCs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Aproveitamento</w:t>
      </w:r>
    </w:p>
    <w:p w:rsidR="00FE502B" w:rsidRDefault="00FE502B" w:rsidP="001E0BAD">
      <w:pPr>
        <w:spacing w:after="0" w:line="360" w:lineRule="auto"/>
        <w:jc w:val="both"/>
        <w:rPr>
          <w:bCs/>
        </w:rPr>
      </w:pPr>
    </w:p>
    <w:p w:rsidR="00FE502B" w:rsidRDefault="00FE502B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A aluna no </w:t>
      </w:r>
      <w:r w:rsidR="006C1C4D">
        <w:rPr>
          <w:bCs/>
        </w:rPr>
        <w:t xml:space="preserve">final </w:t>
      </w:r>
      <w:r>
        <w:rPr>
          <w:bCs/>
        </w:rPr>
        <w:t xml:space="preserve">primeiro período apresentou um aproveitamento insuficiente, com </w:t>
      </w:r>
      <w:r w:rsidR="006C1C4D">
        <w:rPr>
          <w:bCs/>
        </w:rPr>
        <w:t xml:space="preserve">quatro (4) </w:t>
      </w:r>
      <w:r>
        <w:rPr>
          <w:bCs/>
        </w:rPr>
        <w:t xml:space="preserve">níveis inferiores a </w:t>
      </w:r>
      <w:r w:rsidR="006C1C4D">
        <w:rPr>
          <w:bCs/>
        </w:rPr>
        <w:t>dois (2)</w:t>
      </w:r>
      <w:r>
        <w:rPr>
          <w:bCs/>
        </w:rPr>
        <w:t xml:space="preserve">, o conselho de turma devido a esta situação </w:t>
      </w:r>
      <w:r w:rsidR="00DE2201">
        <w:rPr>
          <w:bCs/>
        </w:rPr>
        <w:t>reformulou o</w:t>
      </w:r>
      <w:r>
        <w:rPr>
          <w:bCs/>
        </w:rPr>
        <w:t xml:space="preserve"> plano de acompanhamento pedagógico individual para a aluna. Este plano consiste nas seguintes alíneas: </w:t>
      </w:r>
    </w:p>
    <w:p w:rsidR="00FE502B" w:rsidRDefault="00FE502B" w:rsidP="009B73AC">
      <w:pPr>
        <w:pStyle w:val="PargrafodaLista"/>
        <w:spacing w:after="0" w:line="360" w:lineRule="auto"/>
        <w:ind w:firstLine="696"/>
        <w:jc w:val="both"/>
        <w:rPr>
          <w:bCs/>
        </w:rPr>
      </w:pPr>
      <w:r w:rsidRPr="00FE502B">
        <w:rPr>
          <w:bCs/>
        </w:rPr>
        <w:t>d)</w:t>
      </w:r>
      <w:r>
        <w:rPr>
          <w:bCs/>
        </w:rPr>
        <w:t xml:space="preserve"> </w:t>
      </w:r>
      <w:proofErr w:type="gramStart"/>
      <w:r w:rsidRPr="00FE502B">
        <w:rPr>
          <w:bCs/>
        </w:rPr>
        <w:t>frequência</w:t>
      </w:r>
      <w:proofErr w:type="gramEnd"/>
      <w:r w:rsidRPr="00FE502B">
        <w:rPr>
          <w:bCs/>
        </w:rPr>
        <w:t xml:space="preserve"> da sala de esclarecimento de dúvidas</w:t>
      </w:r>
      <w:r>
        <w:rPr>
          <w:bCs/>
        </w:rPr>
        <w:t>;</w:t>
      </w:r>
    </w:p>
    <w:p w:rsidR="009E5F7A" w:rsidRDefault="00FE502B" w:rsidP="009B73AC">
      <w:pPr>
        <w:pStyle w:val="PargrafodaLista"/>
        <w:spacing w:after="0" w:line="360" w:lineRule="auto"/>
        <w:ind w:firstLine="696"/>
        <w:jc w:val="both"/>
        <w:rPr>
          <w:bCs/>
        </w:rPr>
      </w:pPr>
      <w:r>
        <w:rPr>
          <w:bCs/>
        </w:rPr>
        <w:t xml:space="preserve">j) </w:t>
      </w:r>
      <w:proofErr w:type="gramStart"/>
      <w:r w:rsidRPr="00FE502B">
        <w:rPr>
          <w:bCs/>
        </w:rPr>
        <w:t>participação</w:t>
      </w:r>
      <w:proofErr w:type="gramEnd"/>
      <w:r w:rsidRPr="00FE502B">
        <w:rPr>
          <w:bCs/>
        </w:rPr>
        <w:t xml:space="preserve"> activa  e com</w:t>
      </w:r>
      <w:r>
        <w:rPr>
          <w:bCs/>
        </w:rPr>
        <w:t xml:space="preserve"> </w:t>
      </w:r>
      <w:r w:rsidRPr="00FE502B">
        <w:rPr>
          <w:bCs/>
        </w:rPr>
        <w:t xml:space="preserve">empenho das aulas, cumprindo </w:t>
      </w:r>
      <w:r>
        <w:rPr>
          <w:bCs/>
        </w:rPr>
        <w:t>as tarefas propostas;</w:t>
      </w:r>
    </w:p>
    <w:p w:rsidR="00FE502B" w:rsidRDefault="00FE502B" w:rsidP="009B73AC">
      <w:pPr>
        <w:pStyle w:val="PargrafodaLista"/>
        <w:spacing w:after="0" w:line="360" w:lineRule="auto"/>
        <w:ind w:firstLine="696"/>
        <w:jc w:val="both"/>
        <w:rPr>
          <w:bCs/>
        </w:rPr>
      </w:pPr>
      <w:r>
        <w:rPr>
          <w:bCs/>
        </w:rPr>
        <w:t xml:space="preserve">k) </w:t>
      </w:r>
      <w:proofErr w:type="gramStart"/>
      <w:r>
        <w:rPr>
          <w:bCs/>
        </w:rPr>
        <w:t>maior</w:t>
      </w:r>
      <w:proofErr w:type="gramEnd"/>
      <w:r>
        <w:rPr>
          <w:bCs/>
        </w:rPr>
        <w:t xml:space="preserve"> responsabilização e controlo por parte do encarregado de educação;</w:t>
      </w:r>
    </w:p>
    <w:p w:rsidR="00FE502B" w:rsidRDefault="00FE502B" w:rsidP="009B73AC">
      <w:pPr>
        <w:pStyle w:val="PargrafodaLista"/>
        <w:spacing w:after="0" w:line="360" w:lineRule="auto"/>
        <w:ind w:firstLine="696"/>
        <w:jc w:val="both"/>
        <w:rPr>
          <w:bCs/>
        </w:rPr>
      </w:pPr>
      <w:r>
        <w:rPr>
          <w:bCs/>
        </w:rPr>
        <w:t xml:space="preserve">l) </w:t>
      </w:r>
      <w:proofErr w:type="gramStart"/>
      <w:r>
        <w:rPr>
          <w:bCs/>
        </w:rPr>
        <w:t>assiduidade</w:t>
      </w:r>
      <w:proofErr w:type="gramEnd"/>
      <w:r>
        <w:rPr>
          <w:bCs/>
        </w:rPr>
        <w:t xml:space="preserve"> / cumprimento das tarefas propostas</w:t>
      </w:r>
      <w:r w:rsidR="00DE2201">
        <w:rPr>
          <w:bCs/>
        </w:rPr>
        <w:t>.</w:t>
      </w:r>
    </w:p>
    <w:p w:rsidR="004B7551" w:rsidRDefault="00DE2201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Ainda na reunião do final do 1º período, a aluna foi proposta para tutoria, </w:t>
      </w:r>
      <w:r w:rsidR="00D06C48">
        <w:rPr>
          <w:bCs/>
        </w:rPr>
        <w:t>a encarregada de educação foi informada e não autorizou</w:t>
      </w:r>
      <w:r w:rsidR="004B7551">
        <w:rPr>
          <w:bCs/>
        </w:rPr>
        <w:t>.</w:t>
      </w:r>
    </w:p>
    <w:p w:rsidR="00DE2201" w:rsidRDefault="00D06C48" w:rsidP="009B73AC">
      <w:pPr>
        <w:spacing w:after="0" w:line="360" w:lineRule="auto"/>
        <w:jc w:val="both"/>
        <w:rPr>
          <w:bCs/>
        </w:rPr>
      </w:pPr>
      <w:r>
        <w:rPr>
          <w:bCs/>
        </w:rPr>
        <w:t xml:space="preserve"> </w:t>
      </w:r>
      <w:r w:rsidR="009B73AC">
        <w:rPr>
          <w:bCs/>
        </w:rPr>
        <w:tab/>
      </w:r>
      <w:r w:rsidR="00DE2201">
        <w:rPr>
          <w:bCs/>
        </w:rPr>
        <w:t>Rel</w:t>
      </w:r>
      <w:r w:rsidR="00D72BD2">
        <w:rPr>
          <w:bCs/>
        </w:rPr>
        <w:t>ativamente ao segundo período</w:t>
      </w:r>
      <w:r w:rsidR="00D72BD2" w:rsidRPr="00D72BD2">
        <w:rPr>
          <w:bCs/>
        </w:rPr>
        <w:t xml:space="preserve"> </w:t>
      </w:r>
      <w:r w:rsidR="00D72BD2">
        <w:rPr>
          <w:bCs/>
        </w:rPr>
        <w:t xml:space="preserve">apresentou novamente um aproveitamento insuficiente, com </w:t>
      </w:r>
      <w:r w:rsidR="006C1C4D">
        <w:rPr>
          <w:bCs/>
        </w:rPr>
        <w:t>seis (</w:t>
      </w:r>
      <w:r w:rsidR="00D72BD2">
        <w:rPr>
          <w:bCs/>
        </w:rPr>
        <w:t>6</w:t>
      </w:r>
      <w:r w:rsidR="006C1C4D">
        <w:rPr>
          <w:bCs/>
        </w:rPr>
        <w:t>)</w:t>
      </w:r>
      <w:r w:rsidR="00D72BD2">
        <w:rPr>
          <w:bCs/>
        </w:rPr>
        <w:t xml:space="preserve"> níveis inferiores a </w:t>
      </w:r>
      <w:r w:rsidR="006C1C4D">
        <w:rPr>
          <w:bCs/>
        </w:rPr>
        <w:t>dois (</w:t>
      </w:r>
      <w:r w:rsidR="00D72BD2">
        <w:rPr>
          <w:bCs/>
        </w:rPr>
        <w:t>2</w:t>
      </w:r>
      <w:r w:rsidR="006C1C4D">
        <w:rPr>
          <w:bCs/>
        </w:rPr>
        <w:t>)</w:t>
      </w:r>
      <w:r w:rsidR="00D72BD2">
        <w:rPr>
          <w:bCs/>
        </w:rPr>
        <w:t>, o conselho de turma devido a esta situação voltou a reformular o plano de acompanhamento pedagógico individual para a aluna, acrescentando a seguinte alínea no plano:</w:t>
      </w:r>
    </w:p>
    <w:p w:rsidR="00D72BD2" w:rsidRDefault="00D72BD2" w:rsidP="009B73AC">
      <w:pPr>
        <w:spacing w:after="0" w:line="360" w:lineRule="auto"/>
        <w:ind w:left="708" w:firstLine="708"/>
        <w:jc w:val="both"/>
        <w:rPr>
          <w:bCs/>
        </w:rPr>
      </w:pPr>
      <w:r>
        <w:rPr>
          <w:bCs/>
        </w:rPr>
        <w:t xml:space="preserve">b) </w:t>
      </w:r>
      <w:proofErr w:type="gramStart"/>
      <w:r>
        <w:rPr>
          <w:bCs/>
        </w:rPr>
        <w:t>inclusão</w:t>
      </w:r>
      <w:proofErr w:type="gramEnd"/>
      <w:r>
        <w:rPr>
          <w:bCs/>
        </w:rPr>
        <w:t xml:space="preserve"> temporária em grupo de homogeneidade relativa em termos de desempenho escolar, em</w:t>
      </w:r>
      <w:r w:rsidR="004B7551">
        <w:rPr>
          <w:bCs/>
        </w:rPr>
        <w:t xml:space="preserve"> </w:t>
      </w:r>
      <w:r>
        <w:rPr>
          <w:bCs/>
        </w:rPr>
        <w:t>disciplinas estruturantes</w:t>
      </w:r>
      <w:r w:rsidR="004B7551">
        <w:rPr>
          <w:bCs/>
        </w:rPr>
        <w:t>.</w:t>
      </w:r>
    </w:p>
    <w:p w:rsidR="00D72BD2" w:rsidRPr="00DE2201" w:rsidRDefault="004B7551" w:rsidP="00DE2201">
      <w:pPr>
        <w:spacing w:after="0" w:line="360" w:lineRule="auto"/>
        <w:jc w:val="both"/>
        <w:rPr>
          <w:bCs/>
        </w:rPr>
      </w:pPr>
      <w:r>
        <w:rPr>
          <w:bCs/>
        </w:rPr>
        <w:t xml:space="preserve">Até ao momento a aluna nunca frequentou a sala de esclarecimento de </w:t>
      </w:r>
      <w:r w:rsidR="00D10ACA">
        <w:rPr>
          <w:bCs/>
        </w:rPr>
        <w:t>dúvidas</w:t>
      </w:r>
      <w:r>
        <w:rPr>
          <w:bCs/>
        </w:rPr>
        <w:t>.</w:t>
      </w:r>
    </w:p>
    <w:p w:rsidR="00FE502B" w:rsidRDefault="00FE502B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Apoios socioeducativos</w:t>
      </w:r>
    </w:p>
    <w:p w:rsidR="00FE502B" w:rsidRDefault="00FE502B" w:rsidP="001E0BAD">
      <w:pPr>
        <w:spacing w:after="0" w:line="360" w:lineRule="auto"/>
        <w:jc w:val="both"/>
        <w:rPr>
          <w:bCs/>
        </w:rPr>
      </w:pPr>
    </w:p>
    <w:p w:rsidR="009E5F7A" w:rsidRDefault="00FE502B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não beneficia de nenhum apoio socioeducativo</w:t>
      </w:r>
      <w:r w:rsidR="004B7551">
        <w:rPr>
          <w:bCs/>
        </w:rPr>
        <w:t>.</w:t>
      </w:r>
    </w:p>
    <w:p w:rsidR="00FE502B" w:rsidRDefault="00FE502B" w:rsidP="001E0BAD">
      <w:pPr>
        <w:spacing w:after="0" w:line="360" w:lineRule="auto"/>
        <w:jc w:val="both"/>
        <w:rPr>
          <w:bCs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Interesse do encarregado de educação no percurso educativo do filho</w:t>
      </w:r>
    </w:p>
    <w:p w:rsidR="004B7551" w:rsidRDefault="004B7551" w:rsidP="001E0BAD">
      <w:pPr>
        <w:spacing w:after="0" w:line="360" w:lineRule="auto"/>
        <w:jc w:val="both"/>
        <w:rPr>
          <w:bCs/>
        </w:rPr>
      </w:pPr>
    </w:p>
    <w:p w:rsidR="009E5F7A" w:rsidRDefault="004B7551" w:rsidP="00D06C48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encarregad</w:t>
      </w:r>
      <w:r w:rsidR="009B73AC">
        <w:rPr>
          <w:bCs/>
        </w:rPr>
        <w:t>a</w:t>
      </w:r>
      <w:r>
        <w:rPr>
          <w:bCs/>
        </w:rPr>
        <w:t xml:space="preserve"> de educação nunca compareceu às reuniões de encarregados de educação para a qual foi convocada, tendo comparecido posteriormente no horário de </w:t>
      </w:r>
      <w:r>
        <w:rPr>
          <w:bCs/>
        </w:rPr>
        <w:lastRenderedPageBreak/>
        <w:t>atendimento. Até ao momento a encarregada de educação deslocou-se por cinco vezes, à escola, para tratar de assuntos relativos à sua educanda (</w:t>
      </w:r>
      <w:r w:rsidR="006C1C4D">
        <w:rPr>
          <w:bCs/>
        </w:rPr>
        <w:t>duas (2)</w:t>
      </w:r>
      <w:r>
        <w:rPr>
          <w:bCs/>
        </w:rPr>
        <w:t xml:space="preserve"> vezes por ter sido convocada pelo director de turma e </w:t>
      </w:r>
      <w:r w:rsidR="006C1C4D">
        <w:rPr>
          <w:bCs/>
        </w:rPr>
        <w:t>três (</w:t>
      </w:r>
      <w:r>
        <w:rPr>
          <w:bCs/>
        </w:rPr>
        <w:t>3</w:t>
      </w:r>
      <w:r w:rsidR="006C1C4D">
        <w:rPr>
          <w:bCs/>
        </w:rPr>
        <w:t>)</w:t>
      </w:r>
      <w:r>
        <w:rPr>
          <w:bCs/>
        </w:rPr>
        <w:t xml:space="preserve"> vezes por iniciativa própria). </w:t>
      </w:r>
    </w:p>
    <w:p w:rsidR="00D10ACA" w:rsidRDefault="00D10ACA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encarregada de educação foi informada também que as justificações das faltas chegam tarde e só depois de muita insistência.</w:t>
      </w:r>
    </w:p>
    <w:p w:rsidR="00D10ACA" w:rsidRDefault="00D10ACA" w:rsidP="001E0BAD">
      <w:pPr>
        <w:spacing w:after="0" w:line="360" w:lineRule="auto"/>
        <w:jc w:val="both"/>
        <w:rPr>
          <w:bCs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Outra informação considerada pertinente</w:t>
      </w:r>
    </w:p>
    <w:p w:rsidR="009E5F7A" w:rsidRDefault="009E5F7A" w:rsidP="001E0BAD">
      <w:pPr>
        <w:spacing w:after="0" w:line="360" w:lineRule="auto"/>
        <w:jc w:val="both"/>
        <w:rPr>
          <w:bCs/>
        </w:rPr>
      </w:pPr>
    </w:p>
    <w:p w:rsidR="00FC333B" w:rsidRDefault="00FC333B" w:rsidP="001E0BAD">
      <w:pPr>
        <w:spacing w:after="0" w:line="360" w:lineRule="auto"/>
        <w:jc w:val="both"/>
        <w:rPr>
          <w:szCs w:val="23"/>
        </w:rPr>
      </w:pPr>
    </w:p>
    <w:p w:rsidR="00FC333B" w:rsidRDefault="00FC333B" w:rsidP="001E0BAD">
      <w:pPr>
        <w:spacing w:after="0" w:line="360" w:lineRule="auto"/>
        <w:jc w:val="both"/>
        <w:rPr>
          <w:szCs w:val="23"/>
        </w:rPr>
      </w:pPr>
    </w:p>
    <w:p w:rsidR="001E0BAD" w:rsidRPr="00860AC9" w:rsidRDefault="00D3527E" w:rsidP="001E0BAD">
      <w:pPr>
        <w:spacing w:after="0" w:line="360" w:lineRule="auto"/>
        <w:jc w:val="both"/>
      </w:pPr>
      <w:r>
        <w:t xml:space="preserve">Cadaval, </w:t>
      </w:r>
      <w:r w:rsidR="006C1C4D">
        <w:t>21</w:t>
      </w:r>
      <w:r w:rsidR="001E0BAD">
        <w:t xml:space="preserve"> de </w:t>
      </w:r>
      <w:proofErr w:type="gramStart"/>
      <w:r w:rsidR="006C1C4D">
        <w:t xml:space="preserve">abril </w:t>
      </w:r>
      <w:r>
        <w:t xml:space="preserve"> de</w:t>
      </w:r>
      <w:proofErr w:type="gramEnd"/>
      <w:r>
        <w:t xml:space="preserve"> 201</w:t>
      </w:r>
      <w:r w:rsidR="006C1C4D">
        <w:t>5</w:t>
      </w:r>
    </w:p>
    <w:p w:rsidR="001E0BAD" w:rsidRPr="00860AC9" w:rsidRDefault="001E0BAD" w:rsidP="001E0BAD">
      <w:pPr>
        <w:spacing w:after="0" w:line="360" w:lineRule="auto"/>
        <w:jc w:val="both"/>
      </w:pPr>
    </w:p>
    <w:p w:rsidR="001E0BAD" w:rsidRDefault="006C1C4D" w:rsidP="001E0BAD">
      <w:pPr>
        <w:spacing w:after="0" w:line="360" w:lineRule="auto"/>
        <w:jc w:val="both"/>
      </w:pPr>
      <w:r>
        <w:t>O diretor de turma - Sérgio Rodrigues</w:t>
      </w:r>
    </w:p>
    <w:p w:rsidR="000B7F9B" w:rsidRDefault="000B7F9B" w:rsidP="001E0BAD">
      <w:pPr>
        <w:spacing w:after="0" w:line="360" w:lineRule="auto"/>
        <w:jc w:val="both"/>
      </w:pPr>
    </w:p>
    <w:sectPr w:rsidR="000B7F9B" w:rsidSect="00BF3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11C2F"/>
    <w:multiLevelType w:val="hybridMultilevel"/>
    <w:tmpl w:val="C568B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D"/>
    <w:rsid w:val="0003350C"/>
    <w:rsid w:val="000B7F9B"/>
    <w:rsid w:val="000F702F"/>
    <w:rsid w:val="00122FC8"/>
    <w:rsid w:val="001E0BAD"/>
    <w:rsid w:val="001E4685"/>
    <w:rsid w:val="004A0548"/>
    <w:rsid w:val="004B7551"/>
    <w:rsid w:val="005525BB"/>
    <w:rsid w:val="00665C16"/>
    <w:rsid w:val="006B455D"/>
    <w:rsid w:val="006C1C4D"/>
    <w:rsid w:val="006C22AA"/>
    <w:rsid w:val="008204EB"/>
    <w:rsid w:val="00952134"/>
    <w:rsid w:val="009B73AC"/>
    <w:rsid w:val="009E5F7A"/>
    <w:rsid w:val="00A96664"/>
    <w:rsid w:val="00BC5382"/>
    <w:rsid w:val="00BF1D20"/>
    <w:rsid w:val="00C47AE6"/>
    <w:rsid w:val="00D02A5D"/>
    <w:rsid w:val="00D06C48"/>
    <w:rsid w:val="00D10ACA"/>
    <w:rsid w:val="00D15385"/>
    <w:rsid w:val="00D3527E"/>
    <w:rsid w:val="00D72BD2"/>
    <w:rsid w:val="00DE2201"/>
    <w:rsid w:val="00E1454D"/>
    <w:rsid w:val="00E83103"/>
    <w:rsid w:val="00FC333B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823F7-50EF-4B02-A18E-AACC2082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B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abealho1">
    <w:name w:val="heading 1"/>
    <w:basedOn w:val="Normal"/>
    <w:next w:val="Normal"/>
    <w:link w:val="Cabealho1Carter"/>
    <w:qFormat/>
    <w:rsid w:val="006B455D"/>
    <w:pPr>
      <w:keepNext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z w:val="24"/>
      <w:szCs w:val="20"/>
    </w:rPr>
  </w:style>
  <w:style w:type="paragraph" w:styleId="Cabealho2">
    <w:name w:val="heading 2"/>
    <w:basedOn w:val="Normal"/>
    <w:next w:val="Normal"/>
    <w:link w:val="Cabealho2Carter"/>
    <w:qFormat/>
    <w:rsid w:val="006B455D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6B455D"/>
    <w:rPr>
      <w:rFonts w:ascii="Univers" w:hAnsi="Univers"/>
      <w:b/>
      <w:sz w:val="24"/>
    </w:rPr>
  </w:style>
  <w:style w:type="character" w:customStyle="1" w:styleId="Cabealho2Carter">
    <w:name w:val="Cabeçalho 2 Caráter"/>
    <w:basedOn w:val="Tipodeletrapredefinidodopargrafo"/>
    <w:link w:val="Cabealho2"/>
    <w:rsid w:val="006B455D"/>
    <w:rPr>
      <w:rFonts w:ascii="Univers" w:hAnsi="Univers"/>
      <w:b/>
      <w:bCs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E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0BAD"/>
    <w:rPr>
      <w:rFonts w:ascii="Tahoma" w:eastAsiaTheme="minorHAns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TAS-S</cp:lastModifiedBy>
  <cp:revision>3</cp:revision>
  <dcterms:created xsi:type="dcterms:W3CDTF">2016-09-04T20:55:00Z</dcterms:created>
  <dcterms:modified xsi:type="dcterms:W3CDTF">2016-09-04T20:57:00Z</dcterms:modified>
</cp:coreProperties>
</file>